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C74C00">
        <w:rPr>
          <w:rFonts w:asciiTheme="minorHAnsi" w:hAnsiTheme="minorHAnsi" w:cstheme="minorHAnsi"/>
          <w:b/>
          <w:sz w:val="24"/>
          <w:szCs w:val="24"/>
          <w:u w:val="single"/>
        </w:rPr>
        <w:t>18</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rsidR="00757C43" w:rsidRPr="00AA0B2D" w:rsidRDefault="00757C43" w:rsidP="00AA0B2D">
      <w:pPr>
        <w:spacing w:line="380" w:lineRule="atLeast"/>
        <w:jc w:val="both"/>
        <w:rPr>
          <w:rFonts w:asciiTheme="minorHAnsi" w:hAnsiTheme="minorHAnsi" w:cstheme="minorHAnsi"/>
          <w:b/>
          <w:bCs/>
          <w:sz w:val="24"/>
          <w:szCs w:val="24"/>
          <w:u w:val="single"/>
        </w:rPr>
      </w:pPr>
    </w:p>
    <w:p w:rsidR="00757C43" w:rsidRPr="00AA0B2D" w:rsidRDefault="00757C43" w:rsidP="00AA0B2D">
      <w:pPr>
        <w:spacing w:line="380" w:lineRule="atLeast"/>
        <w:jc w:val="both"/>
        <w:rPr>
          <w:rFonts w:asciiTheme="minorHAnsi" w:hAnsiTheme="minorHAnsi" w:cstheme="minorHAnsi"/>
          <w:b/>
          <w:bCs/>
          <w:sz w:val="24"/>
          <w:szCs w:val="24"/>
          <w:u w:val="single"/>
        </w:rPr>
      </w:pPr>
    </w:p>
    <w:p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C74C00">
        <w:rPr>
          <w:rFonts w:asciiTheme="minorHAnsi" w:hAnsiTheme="minorHAnsi" w:cstheme="minorHAnsi"/>
          <w:b/>
          <w:bCs/>
          <w:sz w:val="24"/>
          <w:szCs w:val="24"/>
          <w:u w:val="single"/>
        </w:rPr>
        <w:t>11</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rsidR="00327AAD" w:rsidRPr="00AA0B2D" w:rsidRDefault="00327AAD" w:rsidP="00AA0B2D">
      <w:pPr>
        <w:spacing w:line="380" w:lineRule="atLeast"/>
        <w:jc w:val="both"/>
        <w:rPr>
          <w:rFonts w:asciiTheme="minorHAnsi" w:hAnsiTheme="minorHAnsi"/>
          <w:sz w:val="24"/>
          <w:szCs w:val="24"/>
          <w:u w:val="single"/>
        </w:rPr>
      </w:pPr>
    </w:p>
    <w:p w:rsidR="00757C43" w:rsidRPr="00AA0B2D" w:rsidRDefault="00757C43" w:rsidP="00AA0B2D">
      <w:pPr>
        <w:spacing w:line="380" w:lineRule="atLeast"/>
        <w:jc w:val="both"/>
        <w:rPr>
          <w:rFonts w:asciiTheme="minorHAnsi" w:hAnsiTheme="minorHAnsi" w:cs="Calibri"/>
          <w:sz w:val="24"/>
          <w:szCs w:val="24"/>
        </w:rPr>
      </w:pPr>
    </w:p>
    <w:p w:rsidR="00757C43" w:rsidRPr="00AA0B2D" w:rsidRDefault="00757C43"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w:t>
      </w:r>
      <w:r w:rsidR="00C74C00">
        <w:rPr>
          <w:rFonts w:asciiTheme="minorHAnsi" w:hAnsiTheme="minorHAnsi" w:cs="Calibri"/>
          <w:sz w:val="24"/>
          <w:szCs w:val="24"/>
        </w:rPr>
        <w:t>sto pelo Exmo. Sra. Vereadora Sônia Regina Rodrigues</w:t>
      </w:r>
      <w:r w:rsidRPr="00AA0B2D">
        <w:rPr>
          <w:rFonts w:asciiTheme="minorHAnsi" w:hAnsiTheme="minorHAnsi" w:cs="Calibri"/>
          <w:sz w:val="24"/>
          <w:szCs w:val="24"/>
        </w:rPr>
        <w:t xml:space="preserve">, através </w:t>
      </w:r>
      <w:r w:rsidR="00C74C00">
        <w:rPr>
          <w:rFonts w:asciiTheme="minorHAnsi" w:hAnsiTheme="minorHAnsi" w:cs="Calibri"/>
          <w:sz w:val="24"/>
          <w:szCs w:val="24"/>
        </w:rPr>
        <w:t>do qual busca conceder a Enfermeira EDNA APARECIDA PINAFI o Título de Cidadã</w:t>
      </w:r>
      <w:r w:rsidRPr="00AA0B2D">
        <w:rPr>
          <w:rFonts w:asciiTheme="minorHAnsi" w:hAnsiTheme="minorHAnsi" w:cs="Calibri"/>
          <w:sz w:val="24"/>
          <w:szCs w:val="24"/>
        </w:rPr>
        <w:t xml:space="preserve"> Mogimiriano.</w:t>
      </w:r>
    </w:p>
    <w:p w:rsidR="00757C43" w:rsidRPr="00AA0B2D" w:rsidRDefault="00757C43" w:rsidP="00AA0B2D">
      <w:pPr>
        <w:spacing w:line="380" w:lineRule="atLeast"/>
        <w:jc w:val="both"/>
        <w:rPr>
          <w:rFonts w:asciiTheme="minorHAnsi" w:hAnsiTheme="minorHAnsi" w:cs="Calibri"/>
          <w:sz w:val="24"/>
          <w:szCs w:val="24"/>
        </w:rPr>
      </w:pPr>
    </w:p>
    <w:p w:rsidR="00AA0B2D" w:rsidRDefault="00757C43" w:rsidP="00C74C00">
      <w:pPr>
        <w:spacing w:line="380" w:lineRule="atLeast"/>
        <w:ind w:firstLine="708"/>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rsidR="00AA0B2D" w:rsidRDefault="00AA0B2D" w:rsidP="00AA0B2D">
      <w:pPr>
        <w:spacing w:line="380" w:lineRule="atLeast"/>
        <w:jc w:val="both"/>
        <w:rPr>
          <w:rFonts w:asciiTheme="minorHAnsi" w:hAnsiTheme="minorHAnsi"/>
          <w:sz w:val="24"/>
          <w:szCs w:val="24"/>
        </w:rPr>
      </w:pPr>
    </w:p>
    <w:p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rsidR="00AF1CCE" w:rsidRDefault="00AF1CCE" w:rsidP="00AA0B2D">
      <w:pPr>
        <w:spacing w:line="380" w:lineRule="atLeast"/>
        <w:jc w:val="both"/>
        <w:rPr>
          <w:rFonts w:asciiTheme="minorHAnsi" w:hAnsiTheme="minorHAnsi"/>
          <w:sz w:val="24"/>
          <w:szCs w:val="24"/>
        </w:rPr>
      </w:pPr>
    </w:p>
    <w:p w:rsidR="00AF1CCE" w:rsidRDefault="00AF1CCE" w:rsidP="00C74C00">
      <w:pPr>
        <w:spacing w:line="380" w:lineRule="atLeast"/>
        <w:ind w:firstLine="708"/>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 xml:space="preserve">“Derivado o latim </w:t>
      </w:r>
      <w:proofErr w:type="spellStart"/>
      <w:r w:rsidRPr="00AF1CCE">
        <w:rPr>
          <w:rFonts w:asciiTheme="minorHAnsi" w:hAnsiTheme="minorHAnsi"/>
          <w:i/>
          <w:sz w:val="24"/>
          <w:szCs w:val="24"/>
        </w:rPr>
        <w:t>honorarius</w:t>
      </w:r>
      <w:proofErr w:type="spellEnd"/>
      <w:r w:rsidRPr="00AF1CCE">
        <w:rPr>
          <w:rFonts w:asciiTheme="minorHAnsi" w:hAnsiTheme="minorHAnsi"/>
          <w:i/>
          <w:sz w:val="24"/>
          <w:szCs w:val="24"/>
        </w:rPr>
        <w:t xml:space="preserve">, de honor, originariamente quer significar tudo que é feito ou dado por honra, assim, sem qualquer </w:t>
      </w:r>
      <w:proofErr w:type="spellStart"/>
      <w:r w:rsidRPr="00AF1CCE">
        <w:rPr>
          <w:rFonts w:asciiTheme="minorHAnsi" w:hAnsiTheme="minorHAnsi"/>
          <w:i/>
          <w:sz w:val="24"/>
          <w:szCs w:val="24"/>
        </w:rPr>
        <w:t>idéia</w:t>
      </w:r>
      <w:proofErr w:type="spellEnd"/>
      <w:r w:rsidRPr="00AF1CCE">
        <w:rPr>
          <w:rFonts w:asciiTheme="minorHAnsi" w:hAnsiTheme="minorHAnsi"/>
          <w:i/>
          <w:sz w:val="24"/>
          <w:szCs w:val="24"/>
        </w:rPr>
        <w:t xml:space="preserve">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rsidR="00AF1CCE" w:rsidRDefault="00AF1CCE" w:rsidP="00AA0B2D">
      <w:pPr>
        <w:spacing w:line="380" w:lineRule="atLeast"/>
        <w:jc w:val="both"/>
        <w:rPr>
          <w:rFonts w:asciiTheme="minorHAnsi" w:hAnsiTheme="minorHAnsi"/>
          <w:sz w:val="24"/>
          <w:szCs w:val="24"/>
        </w:rPr>
      </w:pPr>
    </w:p>
    <w:p w:rsidR="00400A80" w:rsidRPr="00AA0B2D" w:rsidRDefault="00B90638"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B90638"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w:t>
      </w:r>
      <w:proofErr w:type="gramStart"/>
      <w:r w:rsidRPr="00AA0B2D">
        <w:rPr>
          <w:rFonts w:asciiTheme="minorHAnsi" w:hAnsiTheme="minorHAnsi" w:cs="Calibri"/>
          <w:sz w:val="24"/>
          <w:szCs w:val="24"/>
        </w:rPr>
        <w:t>n.º</w:t>
      </w:r>
      <w:proofErr w:type="gramEnd"/>
      <w:r w:rsidRPr="00AA0B2D">
        <w:rPr>
          <w:rFonts w:asciiTheme="minorHAnsi" w:hAnsiTheme="minorHAnsi" w:cs="Calibri"/>
          <w:sz w:val="24"/>
          <w:szCs w:val="24"/>
        </w:rPr>
        <w:t xml:space="preserve"> 69 de 08 de abril de 1998 prevê que somente o Poder Legislativo poderá conceder o Título de Cidadão Mogimiriano.</w:t>
      </w:r>
    </w:p>
    <w:p w:rsidR="00B90638" w:rsidRPr="00AA0B2D" w:rsidRDefault="00B90638" w:rsidP="00AA0B2D">
      <w:pPr>
        <w:spacing w:line="380" w:lineRule="atLeast"/>
        <w:jc w:val="both"/>
        <w:rPr>
          <w:rFonts w:asciiTheme="minorHAnsi" w:hAnsiTheme="minorHAnsi" w:cs="Calibri"/>
          <w:sz w:val="24"/>
          <w:szCs w:val="24"/>
        </w:rPr>
      </w:pPr>
    </w:p>
    <w:p w:rsidR="00B90638" w:rsidRPr="00AA0B2D" w:rsidRDefault="00B90638"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Portanto, e uma vez tendo sido apresentada a proposta pelo Vereador</w:t>
      </w:r>
      <w:r w:rsidR="00C74C00">
        <w:rPr>
          <w:rFonts w:asciiTheme="minorHAnsi" w:hAnsiTheme="minorHAnsi" w:cs="Calibri"/>
          <w:sz w:val="24"/>
          <w:szCs w:val="24"/>
        </w:rPr>
        <w:t>a</w:t>
      </w:r>
      <w:r w:rsidRPr="00AA0B2D">
        <w:rPr>
          <w:rFonts w:asciiTheme="minorHAnsi" w:hAnsiTheme="minorHAnsi" w:cs="Calibri"/>
          <w:sz w:val="24"/>
          <w:szCs w:val="24"/>
        </w:rPr>
        <w:t xml:space="preserve"> </w:t>
      </w:r>
      <w:r w:rsidR="00C74C00">
        <w:rPr>
          <w:rFonts w:asciiTheme="minorHAnsi" w:hAnsiTheme="minorHAnsi" w:cs="Calibri"/>
          <w:sz w:val="24"/>
          <w:szCs w:val="24"/>
        </w:rPr>
        <w:t>Sônia Regina Rodrigues</w:t>
      </w:r>
      <w:r w:rsidRPr="00AA0B2D">
        <w:rPr>
          <w:rFonts w:asciiTheme="minorHAnsi" w:hAnsiTheme="minorHAnsi" w:cs="Calibri"/>
          <w:sz w:val="24"/>
          <w:szCs w:val="24"/>
        </w:rPr>
        <w:t>, não se vislumbra, vício de iniciativa na medida.</w:t>
      </w:r>
    </w:p>
    <w:p w:rsidR="00400A80" w:rsidRPr="00AA0B2D" w:rsidRDefault="00400A80" w:rsidP="00AA0B2D">
      <w:pPr>
        <w:spacing w:line="380" w:lineRule="atLeast"/>
        <w:jc w:val="both"/>
        <w:rPr>
          <w:rFonts w:asciiTheme="minorHAnsi" w:hAnsiTheme="minorHAnsi" w:cs="Calibri"/>
          <w:sz w:val="24"/>
          <w:szCs w:val="24"/>
        </w:rPr>
      </w:pPr>
    </w:p>
    <w:p w:rsidR="00AF1CCE" w:rsidRDefault="00AF1CCE" w:rsidP="00C74C00">
      <w:pPr>
        <w:spacing w:line="380" w:lineRule="atLeast"/>
        <w:ind w:firstLine="708"/>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w:t>
      </w:r>
      <w:proofErr w:type="gramStart"/>
      <w:r w:rsidR="00666839" w:rsidRPr="00AA0B2D">
        <w:rPr>
          <w:rFonts w:asciiTheme="minorHAnsi" w:hAnsiTheme="minorHAnsi" w:cs="Calibri"/>
          <w:sz w:val="24"/>
          <w:szCs w:val="24"/>
        </w:rPr>
        <w:t>n.º</w:t>
      </w:r>
      <w:proofErr w:type="gramEnd"/>
      <w:r w:rsidR="00666839" w:rsidRPr="00AA0B2D">
        <w:rPr>
          <w:rFonts w:asciiTheme="minorHAnsi" w:hAnsiTheme="minorHAnsi" w:cs="Calibri"/>
          <w:sz w:val="24"/>
          <w:szCs w:val="24"/>
        </w:rPr>
        <w:t xml:space="preserve">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rsidR="00AF1CCE" w:rsidRDefault="00AF1CCE" w:rsidP="00AA0B2D">
      <w:pPr>
        <w:spacing w:line="380" w:lineRule="atLeast"/>
        <w:jc w:val="both"/>
        <w:rPr>
          <w:rFonts w:asciiTheme="minorHAnsi" w:hAnsiTheme="minorHAnsi" w:cs="Calibri"/>
          <w:sz w:val="24"/>
          <w:szCs w:val="24"/>
        </w:rPr>
      </w:pPr>
    </w:p>
    <w:p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rsidR="00AF1CCE" w:rsidRDefault="00AF1CCE" w:rsidP="00AF1CCE">
      <w:pPr>
        <w:spacing w:line="380" w:lineRule="atLeast"/>
        <w:jc w:val="both"/>
        <w:rPr>
          <w:rFonts w:asciiTheme="minorHAnsi" w:hAnsiTheme="minorHAnsi"/>
          <w:sz w:val="24"/>
          <w:szCs w:val="24"/>
        </w:rPr>
      </w:pPr>
    </w:p>
    <w:p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proofErr w:type="gramStart"/>
      <w:r w:rsidRPr="00AF1CCE">
        <w:rPr>
          <w:rFonts w:asciiTheme="minorHAnsi" w:hAnsiTheme="minorHAnsi"/>
          <w:i/>
          <w:sz w:val="24"/>
          <w:szCs w:val="24"/>
        </w:rPr>
        <w:t>[...] Daí</w:t>
      </w:r>
      <w:proofErr w:type="gramEnd"/>
      <w:r w:rsidRPr="00AF1CCE">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rsidR="00AF1CCE" w:rsidRDefault="00AF1CCE" w:rsidP="00AF1CCE">
      <w:pPr>
        <w:spacing w:line="380" w:lineRule="atLeast"/>
        <w:jc w:val="both"/>
        <w:rPr>
          <w:rFonts w:asciiTheme="minorHAnsi" w:hAnsiTheme="minorHAnsi"/>
          <w:sz w:val="24"/>
          <w:szCs w:val="24"/>
        </w:rPr>
      </w:pPr>
    </w:p>
    <w:p w:rsidR="00AF1CCE" w:rsidRPr="00AA0B2D" w:rsidRDefault="00AF1CCE" w:rsidP="00C74C00">
      <w:pPr>
        <w:spacing w:line="380" w:lineRule="atLeast"/>
        <w:ind w:firstLine="708"/>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w:t>
      </w:r>
      <w:proofErr w:type="spellStart"/>
      <w:r w:rsidRPr="00AA0B2D">
        <w:rPr>
          <w:rFonts w:asciiTheme="minorHAnsi" w:hAnsiTheme="minorHAnsi"/>
          <w:sz w:val="24"/>
          <w:szCs w:val="24"/>
        </w:rPr>
        <w:t>Cepam</w:t>
      </w:r>
      <w:proofErr w:type="spellEnd"/>
      <w:r w:rsidRPr="00AA0B2D">
        <w:rPr>
          <w:rFonts w:asciiTheme="minorHAnsi" w:hAnsiTheme="minorHAnsi"/>
          <w:sz w:val="24"/>
          <w:szCs w:val="24"/>
        </w:rPr>
        <w:t xml:space="preserve">: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rsidR="00AF1CCE" w:rsidRDefault="00AF1CCE" w:rsidP="00AA0B2D">
      <w:pPr>
        <w:spacing w:line="380" w:lineRule="atLeast"/>
        <w:jc w:val="both"/>
        <w:rPr>
          <w:rFonts w:asciiTheme="minorHAnsi" w:hAnsiTheme="minorHAnsi" w:cs="Calibri"/>
          <w:sz w:val="24"/>
          <w:szCs w:val="24"/>
        </w:rPr>
      </w:pPr>
    </w:p>
    <w:p w:rsidR="00B90638" w:rsidRPr="00AA0B2D" w:rsidRDefault="00AF1CCE" w:rsidP="00C74C00">
      <w:pPr>
        <w:spacing w:line="380" w:lineRule="atLeast"/>
        <w:ind w:firstLine="708"/>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rsidR="00B90638" w:rsidRPr="00AA0B2D" w:rsidRDefault="00B90638" w:rsidP="00AA0B2D">
      <w:pPr>
        <w:spacing w:line="380" w:lineRule="atLeast"/>
        <w:jc w:val="both"/>
        <w:rPr>
          <w:rFonts w:asciiTheme="minorHAnsi" w:hAnsiTheme="minorHAnsi" w:cs="Calibri"/>
          <w:sz w:val="24"/>
          <w:szCs w:val="24"/>
        </w:rPr>
      </w:pPr>
    </w:p>
    <w:p w:rsidR="00400A80" w:rsidRPr="00AA0B2D" w:rsidRDefault="00AF1CCE" w:rsidP="00C74C00">
      <w:pPr>
        <w:spacing w:line="380" w:lineRule="atLeast"/>
        <w:ind w:firstLine="708"/>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400A80"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666839"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rsidR="00757C43" w:rsidRPr="00AA0B2D" w:rsidRDefault="00757C43" w:rsidP="00AA0B2D">
      <w:pPr>
        <w:spacing w:line="380" w:lineRule="atLeast"/>
        <w:jc w:val="both"/>
        <w:rPr>
          <w:rFonts w:asciiTheme="minorHAnsi" w:hAnsiTheme="minorHAnsi" w:cs="Calibri"/>
          <w:sz w:val="24"/>
          <w:szCs w:val="24"/>
        </w:rPr>
      </w:pPr>
    </w:p>
    <w:p w:rsidR="00994EA9" w:rsidRPr="00AA0B2D" w:rsidRDefault="00666839" w:rsidP="00C74C00">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rsidR="00F35FB7" w:rsidRPr="00AA0B2D" w:rsidRDefault="00F35FB7" w:rsidP="00AA0B2D">
      <w:pPr>
        <w:spacing w:line="380" w:lineRule="atLeast"/>
        <w:jc w:val="both"/>
        <w:rPr>
          <w:rFonts w:asciiTheme="minorHAnsi" w:hAnsiTheme="minorHAnsi" w:cs="Calibri"/>
          <w:sz w:val="24"/>
          <w:szCs w:val="24"/>
        </w:rPr>
      </w:pPr>
    </w:p>
    <w:p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rsidR="00994EA9" w:rsidRPr="00AA0B2D" w:rsidRDefault="00994EA9" w:rsidP="00AA0B2D">
      <w:pPr>
        <w:spacing w:line="380" w:lineRule="atLeast"/>
        <w:jc w:val="both"/>
        <w:rPr>
          <w:rFonts w:asciiTheme="minorHAnsi" w:hAnsiTheme="minorHAnsi" w:cstheme="minorHAnsi"/>
          <w:sz w:val="24"/>
          <w:szCs w:val="24"/>
          <w:vertAlign w:val="subscript"/>
        </w:rPr>
      </w:pPr>
    </w:p>
    <w:p w:rsidR="00994EA9"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C74C00">
        <w:rPr>
          <w:rFonts w:asciiTheme="minorHAnsi" w:hAnsiTheme="minorHAnsi" w:cstheme="minorHAnsi"/>
          <w:sz w:val="24"/>
          <w:szCs w:val="24"/>
        </w:rPr>
        <w:t>18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rsidR="00C74C00" w:rsidRPr="00AA0B2D" w:rsidRDefault="00C74C00" w:rsidP="00AA0B2D">
      <w:pPr>
        <w:spacing w:line="380" w:lineRule="atLeast"/>
        <w:jc w:val="both"/>
        <w:rPr>
          <w:rFonts w:asciiTheme="minorHAnsi" w:hAnsiTheme="minorHAnsi" w:cstheme="minorHAnsi"/>
          <w:sz w:val="24"/>
          <w:szCs w:val="24"/>
        </w:rPr>
      </w:pPr>
    </w:p>
    <w:p w:rsidR="00B015C2" w:rsidRDefault="00B015C2" w:rsidP="00B015C2">
      <w:pPr>
        <w:jc w:val="center"/>
        <w:rPr>
          <w:rFonts w:ascii="Bookman Old Style" w:hAnsi="Bookman Old Style"/>
          <w:b/>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rsidR="00B015C2" w:rsidRDefault="00D61A9C" w:rsidP="00B015C2">
      <w:pPr>
        <w:jc w:val="center"/>
        <w:rPr>
          <w:rFonts w:ascii="Bookman Old Style" w:hAnsi="Bookman Old Style"/>
          <w:bCs/>
          <w:iCs/>
          <w:sz w:val="24"/>
        </w:rPr>
      </w:pPr>
      <w:r w:rsidRPr="004E6083">
        <w:rPr>
          <w:rFonts w:ascii="Bookman Old Style" w:hAnsi="Bookman Old Style"/>
          <w:bCs/>
          <w:iCs/>
          <w:sz w:val="24"/>
        </w:rPr>
        <w:t>Vice-Presidente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bookmarkStart w:id="0" w:name="_GoBack"/>
      <w:bookmarkEnd w:id="0"/>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 xml:space="preserve">Vereador Marcos Paulo </w:t>
      </w:r>
      <w:proofErr w:type="spellStart"/>
      <w:r>
        <w:rPr>
          <w:rFonts w:ascii="Bookman Old Style" w:hAnsi="Bookman Old Style"/>
          <w:b/>
          <w:iCs/>
          <w:sz w:val="24"/>
        </w:rPr>
        <w:t>Cegatti</w:t>
      </w:r>
      <w:proofErr w:type="spellEnd"/>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r>
        <w:rPr>
          <w:rFonts w:ascii="Bookman Old Style" w:hAnsi="Bookman Old Style"/>
          <w:iCs/>
          <w:sz w:val="24"/>
        </w:rPr>
        <w:t>/Relator</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 xml:space="preserve">Vereadora Mara Cristina </w:t>
      </w:r>
      <w:proofErr w:type="spellStart"/>
      <w:r>
        <w:rPr>
          <w:rFonts w:ascii="Bookman Old Style" w:hAnsi="Bookman Old Style"/>
          <w:b/>
          <w:iCs/>
          <w:sz w:val="24"/>
        </w:rPr>
        <w:t>Choquetta</w:t>
      </w:r>
      <w:proofErr w:type="spellEnd"/>
    </w:p>
    <w:p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rsidR="00B015C2" w:rsidRPr="00434875" w:rsidRDefault="00B015C2" w:rsidP="00B015C2">
      <w:pPr>
        <w:spacing w:line="360" w:lineRule="auto"/>
        <w:jc w:val="center"/>
        <w:rPr>
          <w:rFonts w:ascii="Arial" w:hAnsi="Arial" w:cs="Arial"/>
          <w:sz w:val="24"/>
          <w:szCs w:val="24"/>
        </w:rPr>
      </w:pPr>
    </w:p>
    <w:p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7F3" w:rsidRDefault="00EE07F3">
      <w:r>
        <w:separator/>
      </w:r>
    </w:p>
  </w:endnote>
  <w:endnote w:type="continuationSeparator" w:id="0">
    <w:p w:rsidR="00EE07F3" w:rsidRDefault="00EE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7F3" w:rsidRDefault="00EE07F3">
      <w:r>
        <w:separator/>
      </w:r>
    </w:p>
  </w:footnote>
  <w:footnote w:type="continuationSeparator" w:id="0">
    <w:p w:rsidR="00EE07F3" w:rsidRDefault="00EE0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C1545"/>
    <w:rsid w:val="002C155E"/>
    <w:rsid w:val="002C7A76"/>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F16E5"/>
    <w:rsid w:val="00A34470"/>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74C00"/>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61A9C"/>
    <w:rsid w:val="00D70876"/>
    <w:rsid w:val="00DB2006"/>
    <w:rsid w:val="00DB26F1"/>
    <w:rsid w:val="00DB4E7C"/>
    <w:rsid w:val="00DB622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07F3"/>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EA6397-FC74-4D06-9950-BF79EA8A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6A06-79BC-4BD9-AD5C-11FD09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808</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Fábio</cp:lastModifiedBy>
  <cp:revision>7</cp:revision>
  <cp:lastPrinted>2021-10-18T15:37:00Z</cp:lastPrinted>
  <dcterms:created xsi:type="dcterms:W3CDTF">2021-10-14T17:03:00Z</dcterms:created>
  <dcterms:modified xsi:type="dcterms:W3CDTF">2021-10-18T15:39:00Z</dcterms:modified>
</cp:coreProperties>
</file>