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14" w:rsidRPr="00A902D5" w:rsidRDefault="000C50B6" w:rsidP="0060324D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</w:t>
      </w:r>
    </w:p>
    <w:p w:rsidR="0053636A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6A6FE5" w:rsidRPr="00A902D5" w:rsidRDefault="006A6FE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18170C">
        <w:rPr>
          <w:rFonts w:ascii="Arial" w:eastAsia="Arial" w:hAnsi="Arial" w:cs="Arial"/>
          <w:b/>
          <w:sz w:val="24"/>
          <w:szCs w:val="24"/>
        </w:rPr>
        <w:t>80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6A6FE5" w:rsidRPr="00A902D5" w:rsidRDefault="006A6FE5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A4AFE" w:rsidRPr="00A902D5" w:rsidRDefault="00CA4AFE" w:rsidP="00CA4AFE">
      <w:pPr>
        <w:pStyle w:val="Normal1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6A6FE5" w:rsidRPr="00A902D5" w:rsidRDefault="006A6FE5" w:rsidP="00CA4AFE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A4AFE" w:rsidRPr="00A902D5" w:rsidRDefault="00CA4AFE" w:rsidP="00CA4AFE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  <w:t>Trata-se de Projeto de Lei</w:t>
      </w:r>
      <w:r>
        <w:rPr>
          <w:rFonts w:ascii="Arial" w:eastAsia="Calibri" w:hAnsi="Arial" w:cs="Arial"/>
          <w:sz w:val="24"/>
          <w:szCs w:val="24"/>
        </w:rPr>
        <w:t xml:space="preserve"> apresentado pel</w:t>
      </w:r>
      <w:r w:rsidR="0018170C">
        <w:rPr>
          <w:rFonts w:ascii="Arial" w:eastAsia="Calibri" w:hAnsi="Arial" w:cs="Arial"/>
          <w:sz w:val="24"/>
          <w:szCs w:val="24"/>
        </w:rPr>
        <w:t>o</w:t>
      </w:r>
      <w:r>
        <w:rPr>
          <w:rFonts w:ascii="Arial" w:eastAsia="Calibri" w:hAnsi="Arial" w:cs="Arial"/>
          <w:sz w:val="24"/>
          <w:szCs w:val="24"/>
        </w:rPr>
        <w:t xml:space="preserve"> Exm</w:t>
      </w:r>
      <w:r w:rsidR="0018170C">
        <w:rPr>
          <w:rFonts w:ascii="Arial" w:eastAsia="Calibri" w:hAnsi="Arial" w:cs="Arial"/>
          <w:sz w:val="24"/>
          <w:szCs w:val="24"/>
        </w:rPr>
        <w:t>o</w:t>
      </w:r>
      <w:r>
        <w:rPr>
          <w:rFonts w:ascii="Arial" w:eastAsia="Calibri" w:hAnsi="Arial" w:cs="Arial"/>
          <w:sz w:val="24"/>
          <w:szCs w:val="24"/>
        </w:rPr>
        <w:t xml:space="preserve">. Sr. </w:t>
      </w:r>
      <w:r w:rsidR="0018170C">
        <w:rPr>
          <w:rFonts w:ascii="Arial" w:eastAsia="Calibri" w:hAnsi="Arial" w:cs="Arial"/>
          <w:sz w:val="24"/>
          <w:szCs w:val="24"/>
        </w:rPr>
        <w:t>Ademir Souza Floretti Junior e a Exma. Sra. Joelma Franco da Cunha</w:t>
      </w:r>
      <w:r w:rsidRPr="00A902D5">
        <w:rPr>
          <w:rFonts w:ascii="Arial" w:eastAsia="Calibri" w:hAnsi="Arial" w:cs="Arial"/>
          <w:sz w:val="24"/>
          <w:szCs w:val="24"/>
        </w:rPr>
        <w:t>, através do qual “</w:t>
      </w:r>
      <w:r w:rsidR="0018170C" w:rsidRPr="0018170C">
        <w:rPr>
          <w:rFonts w:ascii="Arial" w:eastAsia="Calibri" w:hAnsi="Arial" w:cs="Arial"/>
          <w:b/>
          <w:sz w:val="24"/>
          <w:szCs w:val="24"/>
        </w:rPr>
        <w:t>DISPÕE SOBRE A DESTINAÇÃO DE ALIMENTOS PRÓPRIOS AO CONSUMO SEM COMERCIALIZAÇÃO NO ÂMBITO DO MUNICÍPIO DE MOGI MIRIM</w:t>
      </w:r>
      <w:r w:rsidR="000D7ECB" w:rsidRPr="000D7ECB">
        <w:rPr>
          <w:rFonts w:ascii="Arial" w:eastAsia="Calibri" w:hAnsi="Arial" w:cs="Arial"/>
          <w:b/>
          <w:sz w:val="24"/>
          <w:szCs w:val="24"/>
        </w:rPr>
        <w:t>.</w:t>
      </w:r>
      <w:r>
        <w:rPr>
          <w:rFonts w:ascii="Arial" w:eastAsia="Calibri" w:hAnsi="Arial" w:cs="Arial"/>
          <w:b/>
          <w:sz w:val="24"/>
          <w:szCs w:val="24"/>
        </w:rPr>
        <w:t>”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CA4AFE" w:rsidRPr="00A902D5" w:rsidRDefault="00CA4AFE" w:rsidP="00CA4AFE">
      <w:pPr>
        <w:pStyle w:val="Normal1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CA4AFE" w:rsidRPr="00A902D5" w:rsidRDefault="00CA4AFE" w:rsidP="00CA4AFE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  <w:t>O Projeto busca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18170C">
        <w:rPr>
          <w:rFonts w:ascii="Arial" w:eastAsia="Calibri" w:hAnsi="Arial" w:cs="Arial"/>
          <w:sz w:val="24"/>
          <w:szCs w:val="24"/>
        </w:rPr>
        <w:t>estabelecer</w:t>
      </w:r>
      <w:r w:rsidR="0018170C" w:rsidRPr="0018170C">
        <w:rPr>
          <w:rFonts w:ascii="Arial" w:eastAsia="Calibri" w:hAnsi="Arial" w:cs="Arial"/>
          <w:sz w:val="24"/>
          <w:szCs w:val="24"/>
        </w:rPr>
        <w:t xml:space="preserve"> critérios de destinação e doação de alimentos, com o objetivo de evitar o desperdício e promover a erradicação da fome no âmbito municipal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CA4AFE" w:rsidRDefault="00CA4AFE" w:rsidP="00CA4AFE">
      <w:pPr>
        <w:pStyle w:val="Normal1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6A6FE5" w:rsidRPr="00A902D5" w:rsidRDefault="006A6FE5" w:rsidP="00CA4AFE">
      <w:pPr>
        <w:pStyle w:val="Normal1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Pr="00C4538A" w:rsidRDefault="00CA4AFE" w:rsidP="00CA4AFE">
      <w:pPr>
        <w:pStyle w:val="Normal1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CA4AFE" w:rsidRDefault="00CA4AFE" w:rsidP="00CA4AFE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453643" w:rsidRDefault="00C1594B" w:rsidP="006A6FE5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ar-SA"/>
        </w:rPr>
        <w:tab/>
      </w:r>
      <w:r>
        <w:rPr>
          <w:rFonts w:ascii="Arial" w:eastAsia="Calibri" w:hAnsi="Arial" w:cs="Arial"/>
          <w:sz w:val="24"/>
          <w:szCs w:val="24"/>
        </w:rPr>
        <w:t xml:space="preserve">Inicialmente </w:t>
      </w:r>
      <w:r w:rsidR="00906445">
        <w:rPr>
          <w:rFonts w:ascii="Arial" w:eastAsia="Calibri" w:hAnsi="Arial" w:cs="Arial"/>
          <w:sz w:val="24"/>
          <w:szCs w:val="24"/>
        </w:rPr>
        <w:t>vale</w:t>
      </w:r>
      <w:r>
        <w:rPr>
          <w:rFonts w:ascii="Arial" w:eastAsia="Calibri" w:hAnsi="Arial" w:cs="Arial"/>
          <w:sz w:val="24"/>
          <w:szCs w:val="24"/>
        </w:rPr>
        <w:t xml:space="preserve"> destacar que a</w:t>
      </w:r>
      <w:r w:rsidRPr="00A902D5">
        <w:rPr>
          <w:rFonts w:ascii="Arial" w:eastAsia="Calibri" w:hAnsi="Arial" w:cs="Arial"/>
          <w:sz w:val="24"/>
          <w:szCs w:val="24"/>
        </w:rPr>
        <w:t xml:space="preserve"> Comissão de Justiça e Redação requereu parecer da SGP - Soluções em Gestão Pública para avaliação do presente Projeto de Lei, tendo o órgão se manifestado </w:t>
      </w:r>
      <w:r>
        <w:rPr>
          <w:rFonts w:ascii="Arial" w:eastAsia="Calibri" w:hAnsi="Arial" w:cs="Arial"/>
          <w:sz w:val="24"/>
          <w:szCs w:val="24"/>
        </w:rPr>
        <w:t>CONTRÁRIO</w:t>
      </w:r>
      <w:r>
        <w:rPr>
          <w:rFonts w:ascii="Arial" w:eastAsia="Calibri" w:hAnsi="Arial" w:cs="Arial"/>
          <w:sz w:val="24"/>
          <w:szCs w:val="24"/>
        </w:rPr>
        <w:t xml:space="preserve"> à matéria</w:t>
      </w:r>
      <w:r w:rsidR="006A6FE5">
        <w:rPr>
          <w:rFonts w:ascii="Arial" w:eastAsia="Calibri" w:hAnsi="Arial" w:cs="Arial"/>
          <w:sz w:val="24"/>
          <w:szCs w:val="24"/>
        </w:rPr>
        <w:t xml:space="preserve">, emitindo o parecer na data de </w:t>
      </w:r>
      <w:r w:rsidR="0018170C">
        <w:rPr>
          <w:rFonts w:ascii="Arial" w:eastAsia="Calibri" w:hAnsi="Arial" w:cs="Arial"/>
          <w:sz w:val="24"/>
          <w:szCs w:val="24"/>
        </w:rPr>
        <w:t>18</w:t>
      </w:r>
      <w:r w:rsidR="006A6FE5">
        <w:rPr>
          <w:rFonts w:ascii="Arial" w:eastAsia="Calibri" w:hAnsi="Arial" w:cs="Arial"/>
          <w:sz w:val="24"/>
          <w:szCs w:val="24"/>
        </w:rPr>
        <w:t xml:space="preserve"> de ju</w:t>
      </w:r>
      <w:r w:rsidR="0018170C">
        <w:rPr>
          <w:rFonts w:ascii="Arial" w:eastAsia="Calibri" w:hAnsi="Arial" w:cs="Arial"/>
          <w:sz w:val="24"/>
          <w:szCs w:val="24"/>
        </w:rPr>
        <w:t>n</w:t>
      </w:r>
      <w:r w:rsidR="006A6FE5">
        <w:rPr>
          <w:rFonts w:ascii="Arial" w:eastAsia="Calibri" w:hAnsi="Arial" w:cs="Arial"/>
          <w:sz w:val="24"/>
          <w:szCs w:val="24"/>
        </w:rPr>
        <w:t>ho de 2021, onde uma cópia do mesmo foi encaminhada a assessoria d</w:t>
      </w:r>
      <w:r w:rsidR="0018170C">
        <w:rPr>
          <w:rFonts w:ascii="Arial" w:eastAsia="Calibri" w:hAnsi="Arial" w:cs="Arial"/>
          <w:sz w:val="24"/>
          <w:szCs w:val="24"/>
        </w:rPr>
        <w:t xml:space="preserve">os </w:t>
      </w:r>
      <w:r w:rsidR="006A6FE5">
        <w:rPr>
          <w:rFonts w:ascii="Arial" w:eastAsia="Calibri" w:hAnsi="Arial" w:cs="Arial"/>
          <w:sz w:val="24"/>
          <w:szCs w:val="24"/>
        </w:rPr>
        <w:t>Vereador</w:t>
      </w:r>
      <w:r w:rsidR="0018170C">
        <w:rPr>
          <w:rFonts w:ascii="Arial" w:eastAsia="Calibri" w:hAnsi="Arial" w:cs="Arial"/>
          <w:sz w:val="24"/>
          <w:szCs w:val="24"/>
        </w:rPr>
        <w:t>es</w:t>
      </w:r>
      <w:r w:rsidR="006A6FE5">
        <w:rPr>
          <w:rFonts w:ascii="Arial" w:eastAsia="Calibri" w:hAnsi="Arial" w:cs="Arial"/>
          <w:sz w:val="24"/>
          <w:szCs w:val="24"/>
        </w:rPr>
        <w:t xml:space="preserve"> para verificar os apontamentos e ter tempo hábil para  analisar </w:t>
      </w:r>
      <w:r w:rsidR="00906445">
        <w:rPr>
          <w:rFonts w:ascii="Arial" w:eastAsia="Calibri" w:hAnsi="Arial" w:cs="Arial"/>
          <w:sz w:val="24"/>
          <w:szCs w:val="24"/>
        </w:rPr>
        <w:t>as questões elencadas</w:t>
      </w:r>
      <w:r w:rsidR="00453643">
        <w:rPr>
          <w:rFonts w:ascii="Arial" w:eastAsia="Calibri" w:hAnsi="Arial" w:cs="Arial"/>
          <w:sz w:val="24"/>
          <w:szCs w:val="24"/>
        </w:rPr>
        <w:t xml:space="preserve">. </w:t>
      </w:r>
      <w:r w:rsidR="0018170C">
        <w:rPr>
          <w:rFonts w:ascii="Arial" w:eastAsia="Calibri" w:hAnsi="Arial" w:cs="Arial"/>
          <w:sz w:val="24"/>
          <w:szCs w:val="24"/>
        </w:rPr>
        <w:t>Contudo, se manteve inerte até a presente data.</w:t>
      </w:r>
    </w:p>
    <w:p w:rsidR="00453643" w:rsidRDefault="00453643" w:rsidP="006A6FE5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A6FE5" w:rsidRDefault="00453643" w:rsidP="006A6FE5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Tendo em vista o encerramento do ano legislativo, há necessidade de agilização do respectivo parecer.</w:t>
      </w:r>
    </w:p>
    <w:p w:rsidR="0018170C" w:rsidRDefault="0018170C" w:rsidP="006A6FE5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1594B" w:rsidRDefault="00C1594B" w:rsidP="00C1594B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Em que pese o posicionamento adotado pelo órgão consultivo, esta Comissão </w:t>
      </w:r>
      <w:r w:rsidR="0060324D">
        <w:rPr>
          <w:rFonts w:ascii="Arial" w:eastAsia="Calibri" w:hAnsi="Arial" w:cs="Arial"/>
          <w:sz w:val="24"/>
          <w:szCs w:val="24"/>
        </w:rPr>
        <w:t>acompanha</w:t>
      </w:r>
      <w:r>
        <w:rPr>
          <w:rFonts w:ascii="Arial" w:eastAsia="Calibri" w:hAnsi="Arial" w:cs="Arial"/>
          <w:sz w:val="24"/>
          <w:szCs w:val="24"/>
        </w:rPr>
        <w:t xml:space="preserve"> a manifestação exarada, posto que a propositura </w:t>
      </w:r>
      <w:proofErr w:type="gramStart"/>
      <w:r>
        <w:rPr>
          <w:rFonts w:ascii="Arial" w:eastAsia="Calibri" w:hAnsi="Arial" w:cs="Arial"/>
          <w:sz w:val="24"/>
          <w:szCs w:val="24"/>
        </w:rPr>
        <w:t>possui</w:t>
      </w:r>
      <w:proofErr w:type="gramEnd"/>
      <w:r w:rsidR="007E26FE">
        <w:rPr>
          <w:rFonts w:ascii="Arial" w:eastAsia="Calibri" w:hAnsi="Arial" w:cs="Arial"/>
          <w:sz w:val="24"/>
          <w:szCs w:val="24"/>
        </w:rPr>
        <w:t xml:space="preserve"> </w:t>
      </w:r>
      <w:r w:rsidR="0055723D">
        <w:rPr>
          <w:rFonts w:ascii="Arial" w:eastAsia="Calibri" w:hAnsi="Arial" w:cs="Arial"/>
          <w:sz w:val="24"/>
          <w:szCs w:val="24"/>
        </w:rPr>
        <w:t xml:space="preserve">vício de 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 xml:space="preserve">inconstitucionalidade, conforme </w:t>
      </w:r>
      <w:r>
        <w:rPr>
          <w:rFonts w:ascii="Arial" w:eastAsia="Calibri" w:hAnsi="Arial" w:cs="Arial"/>
          <w:sz w:val="24"/>
          <w:szCs w:val="24"/>
        </w:rPr>
        <w:t>será</w:t>
      </w:r>
      <w:r>
        <w:rPr>
          <w:rFonts w:ascii="Arial" w:eastAsia="Calibri" w:hAnsi="Arial" w:cs="Arial"/>
          <w:sz w:val="24"/>
          <w:szCs w:val="24"/>
        </w:rPr>
        <w:t xml:space="preserve"> demonstrado</w:t>
      </w:r>
      <w:r>
        <w:rPr>
          <w:rFonts w:ascii="Arial" w:eastAsia="Calibri" w:hAnsi="Arial" w:cs="Arial"/>
          <w:sz w:val="24"/>
          <w:szCs w:val="24"/>
        </w:rPr>
        <w:t xml:space="preserve"> a seguir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C1594B" w:rsidRDefault="00C1594B" w:rsidP="000D7ECB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4F11D2" w:rsidRDefault="004F11D2" w:rsidP="004F11D2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Conforme ensina </w:t>
      </w:r>
      <w:r w:rsidRPr="004F11D2">
        <w:rPr>
          <w:rFonts w:ascii="Arial" w:eastAsia="Calibri" w:hAnsi="Arial" w:cs="Arial"/>
          <w:sz w:val="24"/>
          <w:szCs w:val="24"/>
        </w:rPr>
        <w:t>Le</w:t>
      </w:r>
      <w:r>
        <w:rPr>
          <w:rFonts w:ascii="Arial" w:eastAsia="Calibri" w:hAnsi="Arial" w:cs="Arial"/>
          <w:sz w:val="24"/>
          <w:szCs w:val="24"/>
        </w:rPr>
        <w:t>onardo de Medeiros Garcia</w:t>
      </w:r>
      <w:r w:rsidRPr="004F11D2">
        <w:rPr>
          <w:rFonts w:ascii="Arial" w:eastAsia="Calibri" w:hAnsi="Arial" w:cs="Arial"/>
          <w:sz w:val="24"/>
          <w:szCs w:val="24"/>
        </w:rPr>
        <w:t>:</w:t>
      </w:r>
    </w:p>
    <w:p w:rsidR="0043061B" w:rsidRPr="004F11D2" w:rsidRDefault="0043061B" w:rsidP="004F11D2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0D7ECB" w:rsidRDefault="004F11D2" w:rsidP="004F11D2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4F11D2">
        <w:rPr>
          <w:rFonts w:ascii="Arial" w:eastAsia="Calibri" w:hAnsi="Arial" w:cs="Arial"/>
          <w:sz w:val="24"/>
          <w:szCs w:val="24"/>
        </w:rPr>
        <w:t>1</w:t>
      </w:r>
      <w:proofErr w:type="gramEnd"/>
      <w:r w:rsidRPr="004F11D2">
        <w:rPr>
          <w:rFonts w:ascii="Arial" w:eastAsia="Calibri" w:hAnsi="Arial" w:cs="Arial"/>
          <w:sz w:val="24"/>
          <w:szCs w:val="24"/>
        </w:rPr>
        <w:t>) Somente a União, os estados e o Distrito Federal possuem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F11D2">
        <w:rPr>
          <w:rFonts w:ascii="Arial" w:eastAsia="Calibri" w:hAnsi="Arial" w:cs="Arial"/>
          <w:sz w:val="24"/>
          <w:szCs w:val="24"/>
        </w:rPr>
        <w:t>competência concorrente para editarem normas de consumo relativas à produção,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F11D2">
        <w:rPr>
          <w:rFonts w:ascii="Arial" w:eastAsia="Calibri" w:hAnsi="Arial" w:cs="Arial"/>
          <w:sz w:val="24"/>
          <w:szCs w:val="24"/>
        </w:rPr>
        <w:t xml:space="preserve">industrialização, distribuição e consumo de produtos e serviços. </w:t>
      </w:r>
      <w:r w:rsidRPr="004F11D2">
        <w:rPr>
          <w:rFonts w:ascii="Arial" w:eastAsia="Calibri" w:hAnsi="Arial" w:cs="Arial"/>
          <w:b/>
          <w:sz w:val="24"/>
          <w:szCs w:val="24"/>
        </w:rPr>
        <w:t>Os Municípios</w:t>
      </w:r>
      <w:r w:rsidRPr="004F11D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F11D2">
        <w:rPr>
          <w:rFonts w:ascii="Arial" w:eastAsia="Calibri" w:hAnsi="Arial" w:cs="Arial"/>
          <w:b/>
          <w:sz w:val="24"/>
          <w:szCs w:val="24"/>
        </w:rPr>
        <w:t>foram excluídos dessa competência.</w:t>
      </w:r>
    </w:p>
    <w:p w:rsidR="004F11D2" w:rsidRDefault="004F11D2" w:rsidP="004F11D2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b/>
          <w:sz w:val="24"/>
          <w:szCs w:val="24"/>
        </w:rPr>
      </w:pPr>
    </w:p>
    <w:p w:rsidR="004F11D2" w:rsidRDefault="004F11D2" w:rsidP="004F11D2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4F11D2">
        <w:rPr>
          <w:rFonts w:ascii="Arial" w:eastAsia="Calibri" w:hAnsi="Arial" w:cs="Arial"/>
          <w:sz w:val="24"/>
          <w:szCs w:val="24"/>
        </w:rPr>
        <w:t>Aos Municípios compete a fiscalização e o controle da “produção, industrialização, distribuição, a publicidade de produtos e serviços e o mercado de consumo, no interesse da preservação da vida, da saúde, da segurança, da informação e do bem-estar do consumidor, baixando as normas que se fizerem necessárias” (art. 55, § 1º, do CDC).</w:t>
      </w:r>
    </w:p>
    <w:p w:rsidR="0043061B" w:rsidRDefault="0043061B" w:rsidP="004F11D2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43061B" w:rsidRDefault="0043061B" w:rsidP="004F11D2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43061B">
        <w:rPr>
          <w:rFonts w:ascii="Arial" w:eastAsia="Calibri" w:hAnsi="Arial" w:cs="Arial"/>
          <w:sz w:val="24"/>
          <w:szCs w:val="24"/>
        </w:rPr>
        <w:t>Ainda em conformidade à Corte paulista, não deve haver, porém, “conflito entre a legislação municipal com norma estadual e federal”.</w:t>
      </w:r>
    </w:p>
    <w:p w:rsidR="0043061B" w:rsidRDefault="0043061B" w:rsidP="004F11D2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43061B" w:rsidRPr="004F11D2" w:rsidRDefault="0043061B" w:rsidP="0043061B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43061B">
        <w:rPr>
          <w:rFonts w:ascii="Arial" w:eastAsia="Calibri" w:hAnsi="Arial" w:cs="Arial"/>
          <w:sz w:val="24"/>
          <w:szCs w:val="24"/>
        </w:rPr>
        <w:t>D</w:t>
      </w:r>
      <w:r>
        <w:rPr>
          <w:rFonts w:ascii="Arial" w:eastAsia="Calibri" w:hAnsi="Arial" w:cs="Arial"/>
          <w:sz w:val="24"/>
          <w:szCs w:val="24"/>
        </w:rPr>
        <w:t>iante do exposto</w:t>
      </w:r>
      <w:r w:rsidRPr="0043061B">
        <w:rPr>
          <w:rFonts w:ascii="Arial" w:eastAsia="Calibri" w:hAnsi="Arial" w:cs="Arial"/>
          <w:sz w:val="24"/>
          <w:szCs w:val="24"/>
        </w:rPr>
        <w:t>, o Projeto de Lei n° 80/2021, de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3061B">
        <w:rPr>
          <w:rFonts w:ascii="Arial" w:eastAsia="Calibri" w:hAnsi="Arial" w:cs="Arial"/>
          <w:sz w:val="24"/>
          <w:szCs w:val="24"/>
        </w:rPr>
        <w:t xml:space="preserve">iniciativa de Vereadores, que “dispõe sobre a destinação de alimentos próprios ao consumo sem comercialização no âmbito do Município de Mogi Mirim” não </w:t>
      </w:r>
      <w:r>
        <w:rPr>
          <w:rFonts w:ascii="Arial" w:eastAsia="Calibri" w:hAnsi="Arial" w:cs="Arial"/>
          <w:sz w:val="24"/>
          <w:szCs w:val="24"/>
        </w:rPr>
        <w:t>merece prosperar, pois fere</w:t>
      </w:r>
      <w:r w:rsidRPr="0043061B">
        <w:rPr>
          <w:rFonts w:ascii="Arial" w:eastAsia="Calibri" w:hAnsi="Arial" w:cs="Arial"/>
          <w:sz w:val="24"/>
          <w:szCs w:val="24"/>
        </w:rPr>
        <w:t xml:space="preserve"> a repartição de competências legislativas prevista pela Constituição Federal.</w:t>
      </w:r>
    </w:p>
    <w:p w:rsidR="004F11D2" w:rsidRDefault="004F11D2" w:rsidP="004F11D2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9B12D4" w:rsidRDefault="009B12D4" w:rsidP="00CA4AFE">
      <w:pPr>
        <w:suppressAutoHyphens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2D707D" w:rsidRPr="00A902D5" w:rsidRDefault="002D707D" w:rsidP="00CA4AFE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0C50B6">
        <w:rPr>
          <w:rFonts w:ascii="Arial" w:hAnsi="Arial" w:cs="Arial"/>
          <w:bCs/>
          <w:sz w:val="24"/>
          <w:szCs w:val="24"/>
          <w:lang w:eastAsia="ar-SA"/>
        </w:rPr>
        <w:t>O Relator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não propõe qualquer alteração ao Projeto de Lei sob análise.</w:t>
      </w: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60324D" w:rsidRDefault="0060324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6A6FE5" w:rsidRDefault="006A6FE5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6A6FE5" w:rsidRDefault="006A6FE5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Pr="00C862C4" w:rsidRDefault="00CA4AFE" w:rsidP="00CA4AFE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VEREADOR </w:t>
      </w:r>
      <w:r w:rsidR="00EE61E9">
        <w:rPr>
          <w:rFonts w:ascii="Arial" w:eastAsia="Calibri" w:hAnsi="Arial" w:cs="Arial"/>
          <w:b/>
          <w:sz w:val="24"/>
          <w:szCs w:val="24"/>
          <w:highlight w:val="white"/>
        </w:rPr>
        <w:t>DOUTOR TIAGO CESAR COSTA</w:t>
      </w:r>
    </w:p>
    <w:p w:rsidR="004F21E5" w:rsidRDefault="006A6FE5" w:rsidP="00CA4AFE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>
        <w:rPr>
          <w:rFonts w:ascii="Arial" w:eastAsia="Calibri" w:hAnsi="Arial" w:cs="Arial"/>
          <w:b/>
          <w:sz w:val="24"/>
          <w:szCs w:val="24"/>
          <w:highlight w:val="white"/>
        </w:rPr>
        <w:t>VICE-PRESIDENTE</w:t>
      </w:r>
      <w:r w:rsidR="00CA4AFE"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/ RELATOR</w:t>
      </w:r>
    </w:p>
    <w:p w:rsidR="004F21E5" w:rsidRDefault="004F21E5">
      <w:pPr>
        <w:rPr>
          <w:rFonts w:ascii="Arial" w:eastAsia="Calibri" w:hAnsi="Arial" w:cs="Arial"/>
          <w:b/>
          <w:sz w:val="24"/>
          <w:szCs w:val="24"/>
          <w:highlight w:val="white"/>
        </w:rPr>
      </w:pPr>
      <w:r>
        <w:rPr>
          <w:rFonts w:ascii="Arial" w:eastAsia="Calibri" w:hAnsi="Arial" w:cs="Arial"/>
          <w:b/>
          <w:sz w:val="24"/>
          <w:szCs w:val="24"/>
          <w:highlight w:val="white"/>
        </w:rPr>
        <w:br w:type="page"/>
      </w:r>
    </w:p>
    <w:p w:rsidR="000C50B6" w:rsidRDefault="000C50B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PARECER</w:t>
      </w:r>
      <w:r w:rsidR="004E2DC8">
        <w:rPr>
          <w:rFonts w:ascii="Arial" w:eastAsia="Calibri" w:hAnsi="Arial" w:cs="Arial"/>
          <w:b/>
          <w:sz w:val="24"/>
          <w:szCs w:val="24"/>
        </w:rPr>
        <w:t xml:space="preserve"> N.º </w:t>
      </w:r>
      <w:r w:rsidR="00C1594B">
        <w:rPr>
          <w:rFonts w:ascii="Arial" w:eastAsia="Calibri" w:hAnsi="Arial" w:cs="Arial"/>
          <w:b/>
          <w:sz w:val="24"/>
          <w:szCs w:val="24"/>
        </w:rPr>
        <w:t xml:space="preserve"> </w:t>
      </w:r>
      <w:r w:rsidR="004F11D2">
        <w:rPr>
          <w:rFonts w:ascii="Arial" w:eastAsia="Calibri" w:hAnsi="Arial" w:cs="Arial"/>
          <w:b/>
          <w:sz w:val="24"/>
          <w:szCs w:val="24"/>
        </w:rPr>
        <w:t>90</w:t>
      </w:r>
      <w:r w:rsidR="006160AA">
        <w:rPr>
          <w:rFonts w:ascii="Arial" w:eastAsia="Calibri" w:hAnsi="Arial" w:cs="Arial"/>
          <w:b/>
          <w:sz w:val="24"/>
          <w:szCs w:val="24"/>
        </w:rPr>
        <w:t>/2021</w:t>
      </w:r>
      <w:r>
        <w:rPr>
          <w:rFonts w:ascii="Arial" w:eastAsia="Calibri" w:hAnsi="Arial" w:cs="Arial"/>
          <w:b/>
          <w:sz w:val="24"/>
          <w:szCs w:val="24"/>
        </w:rPr>
        <w:t xml:space="preserve"> DA COMISSÃO DE JUSTIÇA E REDAÇÃO</w:t>
      </w: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Pr="00A902D5" w:rsidRDefault="000C50B6" w:rsidP="000C50B6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Seguindo o Voto exarado pelo Relator e co</w:t>
      </w:r>
      <w:r w:rsidRPr="00A902D5">
        <w:rPr>
          <w:rFonts w:ascii="Arial" w:eastAsia="Calibri" w:hAnsi="Arial" w:cs="Arial"/>
          <w:sz w:val="24"/>
          <w:szCs w:val="24"/>
        </w:rPr>
        <w:t xml:space="preserve">nforme determina o artigo 35 da Resolução n.º 276 de 09 de novembro de 2.010, </w:t>
      </w:r>
      <w:r>
        <w:rPr>
          <w:rFonts w:ascii="Arial" w:eastAsia="Calibri" w:hAnsi="Arial" w:cs="Arial"/>
          <w:sz w:val="24"/>
          <w:szCs w:val="24"/>
        </w:rPr>
        <w:t xml:space="preserve">por unanimidade </w:t>
      </w:r>
      <w:r w:rsidRPr="00A902D5">
        <w:rPr>
          <w:rFonts w:ascii="Arial" w:eastAsia="Calibri" w:hAnsi="Arial" w:cs="Arial"/>
          <w:sz w:val="24"/>
          <w:szCs w:val="24"/>
        </w:rPr>
        <w:t xml:space="preserve">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C1594B">
        <w:rPr>
          <w:rFonts w:ascii="Arial" w:eastAsia="Calibri" w:hAnsi="Arial" w:cs="Arial"/>
          <w:b/>
          <w:sz w:val="24"/>
          <w:szCs w:val="24"/>
        </w:rPr>
        <w:t>DESFAVORÁVEL</w:t>
      </w:r>
      <w:r w:rsidR="00820ABA">
        <w:rPr>
          <w:rFonts w:ascii="Arial" w:eastAsia="Calibri" w:hAnsi="Arial" w:cs="Arial"/>
          <w:b/>
          <w:sz w:val="24"/>
          <w:szCs w:val="24"/>
        </w:rPr>
        <w:t>.</w:t>
      </w: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EF282D" w:rsidRDefault="00EF282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B41EE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CF29C2">
        <w:rPr>
          <w:rFonts w:ascii="Arial" w:eastAsia="Calibri" w:hAnsi="Arial" w:cs="Arial"/>
          <w:sz w:val="24"/>
          <w:szCs w:val="24"/>
          <w:highlight w:val="white"/>
        </w:rPr>
        <w:t>0</w:t>
      </w:r>
      <w:r w:rsidR="00715A8B">
        <w:rPr>
          <w:rFonts w:ascii="Arial" w:eastAsia="Calibri" w:hAnsi="Arial" w:cs="Arial"/>
          <w:sz w:val="24"/>
          <w:szCs w:val="24"/>
          <w:highlight w:val="white"/>
        </w:rPr>
        <w:t>4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CF29C2">
        <w:rPr>
          <w:rFonts w:ascii="Arial" w:eastAsia="Calibri" w:hAnsi="Arial" w:cs="Arial"/>
          <w:sz w:val="24"/>
          <w:szCs w:val="24"/>
          <w:highlight w:val="white"/>
        </w:rPr>
        <w:t>novem</w:t>
      </w:r>
      <w:r w:rsidR="000C50B6">
        <w:rPr>
          <w:rFonts w:ascii="Arial" w:eastAsia="Calibri" w:hAnsi="Arial" w:cs="Arial"/>
          <w:sz w:val="24"/>
          <w:szCs w:val="24"/>
          <w:highlight w:val="white"/>
        </w:rPr>
        <w:t>br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0C50B6" w:rsidRDefault="000C50B6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EF282D" w:rsidRDefault="00EF282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820ABA" w:rsidRDefault="00820AB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820ABA" w:rsidRPr="00C862C4" w:rsidRDefault="00820ABA" w:rsidP="00820ABA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VEREADOR </w:t>
      </w:r>
      <w:r>
        <w:rPr>
          <w:rFonts w:ascii="Arial" w:eastAsia="Calibri" w:hAnsi="Arial" w:cs="Arial"/>
          <w:b/>
          <w:sz w:val="24"/>
          <w:szCs w:val="24"/>
          <w:highlight w:val="white"/>
        </w:rPr>
        <w:t xml:space="preserve">DOUTOR </w:t>
      </w: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TIAGO CESAR COSTA</w:t>
      </w:r>
    </w:p>
    <w:p w:rsidR="00820ABA" w:rsidRPr="00C862C4" w:rsidRDefault="00820ABA" w:rsidP="00820ABA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VICE </w:t>
      </w:r>
      <w:r>
        <w:rPr>
          <w:rFonts w:ascii="Arial" w:eastAsia="Calibri" w:hAnsi="Arial" w:cs="Arial"/>
          <w:b/>
          <w:sz w:val="24"/>
          <w:szCs w:val="24"/>
          <w:highlight w:val="white"/>
        </w:rPr>
        <w:t>–</w:t>
      </w: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PRESIDENTE</w:t>
      </w:r>
      <w:r>
        <w:rPr>
          <w:rFonts w:ascii="Arial" w:eastAsia="Calibri" w:hAnsi="Arial" w:cs="Arial"/>
          <w:b/>
          <w:sz w:val="24"/>
          <w:szCs w:val="24"/>
          <w:highlight w:val="white"/>
        </w:rPr>
        <w:t xml:space="preserve"> / RELATOR 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820ABA" w:rsidRDefault="00820AB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820ABA" w:rsidRPr="00A902D5" w:rsidRDefault="00820AB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VEREADORA LUZIA CRISTINA CORTÊS</w:t>
      </w: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820ABA" w:rsidRPr="00C862C4" w:rsidRDefault="00820ABA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B31022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</w:t>
      </w:r>
      <w:r w:rsidR="0036448D"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VICTOR GASPARINI</w:t>
      </w: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MEMBRO</w:t>
      </w:r>
    </w:p>
    <w:sectPr w:rsidR="00560F14" w:rsidRPr="00C862C4" w:rsidSect="00EC7DF6">
      <w:headerReference w:type="even" r:id="rId7"/>
      <w:headerReference w:type="default" r:id="rId8"/>
      <w:footerReference w:type="default" r:id="rId9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C7F" w:rsidRDefault="00A91C7F" w:rsidP="00560F14">
      <w:r>
        <w:separator/>
      </w:r>
    </w:p>
  </w:endnote>
  <w:endnote w:type="continuationSeparator" w:id="0">
    <w:p w:rsidR="00A91C7F" w:rsidRDefault="00A91C7F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C7F" w:rsidRDefault="00A91C7F" w:rsidP="00560F14">
      <w:r>
        <w:separator/>
      </w:r>
    </w:p>
  </w:footnote>
  <w:footnote w:type="continuationSeparator" w:id="0">
    <w:p w:rsidR="00A91C7F" w:rsidRDefault="00A91C7F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14" w:rsidRDefault="00AE632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0</wp:posOffset>
          </wp:positionV>
          <wp:extent cx="1036800" cy="752400"/>
          <wp:effectExtent l="0" t="0" r="0" b="0"/>
          <wp:wrapNone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800" cy="7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94B">
      <w:rPr>
        <w:rFonts w:ascii="Arial" w:eastAsia="Arial" w:hAnsi="Arial" w:cs="Arial"/>
        <w:b/>
        <w:color w:val="000000"/>
        <w:sz w:val="34"/>
        <w:szCs w:val="34"/>
      </w:rPr>
      <w:t xml:space="preserve">           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C1594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               </w:t>
    </w:r>
    <w:r w:rsidR="0036448D"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14"/>
    <w:rsid w:val="00043FF1"/>
    <w:rsid w:val="0004624F"/>
    <w:rsid w:val="00047375"/>
    <w:rsid w:val="00052C37"/>
    <w:rsid w:val="00053AC7"/>
    <w:rsid w:val="000A3A82"/>
    <w:rsid w:val="000A5D25"/>
    <w:rsid w:val="000B4385"/>
    <w:rsid w:val="000C50B6"/>
    <w:rsid w:val="000D7ECB"/>
    <w:rsid w:val="000E015F"/>
    <w:rsid w:val="000E1724"/>
    <w:rsid w:val="0018170C"/>
    <w:rsid w:val="001874E8"/>
    <w:rsid w:val="00191F83"/>
    <w:rsid w:val="001C2878"/>
    <w:rsid w:val="001E1D2C"/>
    <w:rsid w:val="001E393B"/>
    <w:rsid w:val="0024137F"/>
    <w:rsid w:val="002979F6"/>
    <w:rsid w:val="002C3428"/>
    <w:rsid w:val="002C4954"/>
    <w:rsid w:val="002D07A5"/>
    <w:rsid w:val="002D707D"/>
    <w:rsid w:val="00312D33"/>
    <w:rsid w:val="0031407A"/>
    <w:rsid w:val="00323692"/>
    <w:rsid w:val="0036448D"/>
    <w:rsid w:val="003654DA"/>
    <w:rsid w:val="003A54C9"/>
    <w:rsid w:val="003B0E61"/>
    <w:rsid w:val="003C4EC7"/>
    <w:rsid w:val="003E7514"/>
    <w:rsid w:val="003F2DB5"/>
    <w:rsid w:val="0043061B"/>
    <w:rsid w:val="00453643"/>
    <w:rsid w:val="004550EF"/>
    <w:rsid w:val="004764D3"/>
    <w:rsid w:val="00481F09"/>
    <w:rsid w:val="004A2557"/>
    <w:rsid w:val="004E2DC8"/>
    <w:rsid w:val="004F11D2"/>
    <w:rsid w:val="004F21E5"/>
    <w:rsid w:val="00507A0B"/>
    <w:rsid w:val="0051356B"/>
    <w:rsid w:val="005176DD"/>
    <w:rsid w:val="00521D34"/>
    <w:rsid w:val="0053636A"/>
    <w:rsid w:val="0055723D"/>
    <w:rsid w:val="00560F14"/>
    <w:rsid w:val="005A5315"/>
    <w:rsid w:val="005C0A59"/>
    <w:rsid w:val="005C19F1"/>
    <w:rsid w:val="0060324D"/>
    <w:rsid w:val="0060460F"/>
    <w:rsid w:val="006160AA"/>
    <w:rsid w:val="00672EB6"/>
    <w:rsid w:val="00676042"/>
    <w:rsid w:val="006A6FE5"/>
    <w:rsid w:val="006B55B9"/>
    <w:rsid w:val="00715A8B"/>
    <w:rsid w:val="00716D37"/>
    <w:rsid w:val="00723DD5"/>
    <w:rsid w:val="00735A87"/>
    <w:rsid w:val="00750D4B"/>
    <w:rsid w:val="00753E6A"/>
    <w:rsid w:val="0076617F"/>
    <w:rsid w:val="00780669"/>
    <w:rsid w:val="00787BA3"/>
    <w:rsid w:val="00791BF6"/>
    <w:rsid w:val="007944ED"/>
    <w:rsid w:val="007A3015"/>
    <w:rsid w:val="007B07C3"/>
    <w:rsid w:val="007B490E"/>
    <w:rsid w:val="007E26FE"/>
    <w:rsid w:val="007E7DFE"/>
    <w:rsid w:val="00820ABA"/>
    <w:rsid w:val="00862605"/>
    <w:rsid w:val="008828DB"/>
    <w:rsid w:val="008E2543"/>
    <w:rsid w:val="00906445"/>
    <w:rsid w:val="009204C2"/>
    <w:rsid w:val="00943AA9"/>
    <w:rsid w:val="00946AF7"/>
    <w:rsid w:val="00991F5C"/>
    <w:rsid w:val="00992097"/>
    <w:rsid w:val="009B12D4"/>
    <w:rsid w:val="009E06CB"/>
    <w:rsid w:val="009F4947"/>
    <w:rsid w:val="00A31E50"/>
    <w:rsid w:val="00A42BA5"/>
    <w:rsid w:val="00A51067"/>
    <w:rsid w:val="00A65A03"/>
    <w:rsid w:val="00A7504E"/>
    <w:rsid w:val="00A841DC"/>
    <w:rsid w:val="00A902D5"/>
    <w:rsid w:val="00A91C7F"/>
    <w:rsid w:val="00AD7587"/>
    <w:rsid w:val="00AE6320"/>
    <w:rsid w:val="00B031B6"/>
    <w:rsid w:val="00B043E8"/>
    <w:rsid w:val="00B04E44"/>
    <w:rsid w:val="00B203C0"/>
    <w:rsid w:val="00B267F5"/>
    <w:rsid w:val="00B31022"/>
    <w:rsid w:val="00B41EEA"/>
    <w:rsid w:val="00B61AD5"/>
    <w:rsid w:val="00BB0C6A"/>
    <w:rsid w:val="00BB1477"/>
    <w:rsid w:val="00BE2E9A"/>
    <w:rsid w:val="00C1594B"/>
    <w:rsid w:val="00C31AA4"/>
    <w:rsid w:val="00C7048E"/>
    <w:rsid w:val="00C73EE5"/>
    <w:rsid w:val="00C862C4"/>
    <w:rsid w:val="00C9085D"/>
    <w:rsid w:val="00C90D5D"/>
    <w:rsid w:val="00C97720"/>
    <w:rsid w:val="00CA4AFE"/>
    <w:rsid w:val="00CA7CBB"/>
    <w:rsid w:val="00CC76A0"/>
    <w:rsid w:val="00CE43A9"/>
    <w:rsid w:val="00CF29C2"/>
    <w:rsid w:val="00D00C0A"/>
    <w:rsid w:val="00D1354F"/>
    <w:rsid w:val="00D21A6A"/>
    <w:rsid w:val="00D2793B"/>
    <w:rsid w:val="00D35616"/>
    <w:rsid w:val="00D5246D"/>
    <w:rsid w:val="00D60777"/>
    <w:rsid w:val="00D85168"/>
    <w:rsid w:val="00DB4774"/>
    <w:rsid w:val="00DD5841"/>
    <w:rsid w:val="00DE2BBD"/>
    <w:rsid w:val="00DE5ED2"/>
    <w:rsid w:val="00E154A7"/>
    <w:rsid w:val="00EB23CE"/>
    <w:rsid w:val="00EC7DF6"/>
    <w:rsid w:val="00EE2DDB"/>
    <w:rsid w:val="00EE61E9"/>
    <w:rsid w:val="00EF282D"/>
    <w:rsid w:val="00F76285"/>
    <w:rsid w:val="00FD06A9"/>
    <w:rsid w:val="00FF14EE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A0B"/>
  </w:style>
  <w:style w:type="paragraph" w:styleId="Cabealho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0">
    <w:name w:val="Normal1"/>
    <w:rsid w:val="00616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A0B"/>
  </w:style>
  <w:style w:type="paragraph" w:styleId="Cabealho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0">
    <w:name w:val="Normal1"/>
    <w:rsid w:val="00616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Michel Rodrigues</cp:lastModifiedBy>
  <cp:revision>5</cp:revision>
  <cp:lastPrinted>2021-11-04T18:27:00Z</cp:lastPrinted>
  <dcterms:created xsi:type="dcterms:W3CDTF">2021-11-04T18:24:00Z</dcterms:created>
  <dcterms:modified xsi:type="dcterms:W3CDTF">2021-11-04T18:30:00Z</dcterms:modified>
</cp:coreProperties>
</file>