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</w:rPr>
        <w:t xml:space="preserve">ASSUNTO: MOÇÃO DE PESAR, COM UM MINUTO DE SILÊNCIO PELO FALECIMENTO DO </w:t>
      </w:r>
      <w:r>
        <w:rPr>
          <w:b/>
          <w:color w:val="auto"/>
          <w:sz w:val="24"/>
        </w:rPr>
        <w:t xml:space="preserve">SÓCIO PROPRIETÁRIO DA EMPRESA MARANGONI E </w:t>
      </w:r>
      <w:r>
        <w:rPr>
          <w:b/>
          <w:color w:val="auto"/>
          <w:sz w:val="24"/>
        </w:rPr>
        <w:t xml:space="preserve">EX-DIRETOR 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DA ACIMM,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CELSO SEMEGHINI,  OCORRIDO DIA 13 DE JULHO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5983B0"/>
          <w:sz w:val="24"/>
        </w:rPr>
        <w:t xml:space="preserve"> </w:t>
      </w:r>
      <w:r>
        <w:rPr>
          <w:color w:val="auto"/>
          <w:sz w:val="24"/>
        </w:rPr>
        <w:t>falecimento do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Sócio-Proprietário da Empresa Marangoni e ex-Diretor da Acimm,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Celso Semeghini, ocorrido em 13 de julho de 2022.</w:t>
      </w:r>
    </w:p>
    <w:p>
      <w:pPr>
        <w:jc w:val="both"/>
        <w:rPr>
          <w:color w:val="5983B0"/>
        </w:rPr>
      </w:pPr>
      <w:r>
        <w:rPr>
          <w:color w:val="5983B0"/>
          <w:sz w:val="24"/>
        </w:rPr>
        <w:tab/>
        <w:tab/>
      </w:r>
      <w:r>
        <w:rPr>
          <w:color w:val="auto"/>
          <w:sz w:val="24"/>
        </w:rPr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28</w:t>
      </w:r>
      <w:r>
        <w:rPr>
          <w:b/>
          <w:color w:val="auto"/>
          <w:sz w:val="24"/>
        </w:rPr>
        <w:t xml:space="preserve"> de julho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left"/>
        <w:rPr>
          <w:color w:val="auto"/>
        </w:rPr>
      </w:pPr>
      <w:r>
        <w:rPr>
          <w:b/>
          <w:color w:val="auto"/>
          <w:sz w:val="24"/>
        </w:rPr>
        <w:t>VEREADOR ALEXANDRE CINTRA      VEREADOR MARCOS ANTONIO FRANCO</w:t>
      </w: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 xml:space="preserve">              “</w:t>
      </w:r>
      <w:r>
        <w:rPr>
          <w:b/>
          <w:i/>
          <w:color w:val="auto"/>
          <w:sz w:val="24"/>
        </w:rPr>
        <w:t>Líder PSDB”                                                                “PSDB”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937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13165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875565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937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434083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799904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276</Words>
  <Characters>1481</Characters>
  <Application>Microsoft Office Word</Application>
  <DocSecurity>0</DocSecurity>
  <Lines>0</Lines>
  <Paragraphs>41</Paragraphs>
  <ScaleCrop>false</ScaleCrop>
  <Company>Camara Municipal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46</cp:revision>
  <cp:lastPrinted>2020-11-12T17:25:00Z</cp:lastPrinted>
  <dcterms:created xsi:type="dcterms:W3CDTF">2022-02-17T19:08:00Z</dcterms:created>
  <dcterms:modified xsi:type="dcterms:W3CDTF">2022-07-28T14:48:10Z</dcterms:modified>
  <dc:language>pt-BR</dc:language>
</cp:coreProperties>
</file>